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E14245" w:rsidP="0009773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71EA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350BC" w:rsidP="00FF37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50BC">
              <w:rPr>
                <w:rFonts w:ascii="Arial" w:eastAsia="Times New Roman" w:hAnsi="Arial" w:cs="Arial"/>
                <w:color w:val="000000"/>
                <w:lang w:eastAsia="pt-BR"/>
              </w:rPr>
              <w:t>CAU nas Escolas</w:t>
            </w:r>
            <w:r w:rsidR="00116FC1">
              <w:rPr>
                <w:rFonts w:ascii="Arial" w:eastAsia="Times New Roman" w:hAnsi="Arial" w:cs="Arial"/>
                <w:color w:val="000000"/>
                <w:lang w:eastAsia="pt-BR"/>
              </w:rPr>
              <w:t xml:space="preserve"> 2020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16FC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16FC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99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116FC1">
        <w:rPr>
          <w:rFonts w:ascii="Arial" w:eastAsia="Times New Roman" w:hAnsi="Arial" w:cs="Arial"/>
          <w:lang w:eastAsia="pt-BR"/>
        </w:rPr>
        <w:t>09</w:t>
      </w:r>
      <w:r w:rsidR="007271ED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de </w:t>
      </w:r>
      <w:r w:rsidR="00116FC1">
        <w:rPr>
          <w:rFonts w:ascii="Arial" w:eastAsia="Times New Roman" w:hAnsi="Arial" w:cs="Arial"/>
          <w:lang w:eastAsia="pt-BR"/>
        </w:rPr>
        <w:t>dezembro</w:t>
      </w:r>
      <w:r w:rsidRPr="006B79F8">
        <w:rPr>
          <w:rFonts w:ascii="Arial" w:eastAsia="Times New Roman" w:hAnsi="Arial" w:cs="Arial"/>
          <w:lang w:eastAsia="pt-BR"/>
        </w:rPr>
        <w:t xml:space="preserve"> de dois mil e dez</w:t>
      </w:r>
      <w:r w:rsidR="005A785D">
        <w:rPr>
          <w:rFonts w:ascii="Arial" w:eastAsia="Times New Roman" w:hAnsi="Arial" w:cs="Arial"/>
          <w:lang w:eastAsia="pt-BR"/>
        </w:rPr>
        <w:t>enove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C11494" w:rsidRDefault="00E71EA1" w:rsidP="006A327B">
      <w:pPr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C11494">
        <w:rPr>
          <w:rFonts w:ascii="Arial" w:hAnsi="Arial" w:cs="Arial"/>
        </w:rPr>
        <w:t xml:space="preserve">a reformulação do projeto CAU nas Escolas </w:t>
      </w:r>
      <w:r w:rsidR="00116FC1">
        <w:rPr>
          <w:rFonts w:ascii="Arial" w:hAnsi="Arial" w:cs="Arial"/>
        </w:rPr>
        <w:t>2020;</w:t>
      </w:r>
    </w:p>
    <w:p w:rsidR="00C11494" w:rsidRDefault="00C11494" w:rsidP="006A327B">
      <w:pPr>
        <w:jc w:val="both"/>
        <w:rPr>
          <w:rFonts w:ascii="Arial" w:hAnsi="Arial" w:cs="Arial"/>
        </w:rPr>
      </w:pPr>
    </w:p>
    <w:p w:rsidR="00E71EA1" w:rsidRDefault="00C11494" w:rsidP="006A32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importância da integração e envolvimento das Comissões </w:t>
      </w:r>
      <w:r w:rsidR="00333C4F">
        <w:rPr>
          <w:rFonts w:ascii="Arial" w:hAnsi="Arial" w:cs="Arial"/>
        </w:rPr>
        <w:t>em todos os projetos do CAU/SC</w:t>
      </w:r>
      <w:r w:rsidR="00116FC1">
        <w:rPr>
          <w:rFonts w:ascii="Arial" w:hAnsi="Arial" w:cs="Arial"/>
        </w:rPr>
        <w:t>;</w:t>
      </w:r>
      <w:r w:rsidR="00E71EA1" w:rsidRPr="003B05B5">
        <w:rPr>
          <w:rFonts w:ascii="Arial" w:hAnsi="Arial" w:cs="Arial"/>
        </w:rPr>
        <w:t xml:space="preserve"> </w:t>
      </w:r>
    </w:p>
    <w:p w:rsidR="00C11494" w:rsidRDefault="00C11494" w:rsidP="006A327B">
      <w:pPr>
        <w:jc w:val="both"/>
        <w:rPr>
          <w:rFonts w:ascii="Arial" w:hAnsi="Arial" w:cs="Arial"/>
        </w:rPr>
      </w:pPr>
    </w:p>
    <w:p w:rsidR="00C11494" w:rsidRDefault="00C11494" w:rsidP="006A32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relevância dos diversos temas que permeiam a profissão de </w:t>
      </w:r>
      <w:r w:rsidR="00116FC1">
        <w:rPr>
          <w:rFonts w:ascii="Arial" w:hAnsi="Arial" w:cs="Arial"/>
        </w:rPr>
        <w:t>arquitetura e urbanismo;</w:t>
      </w:r>
    </w:p>
    <w:p w:rsidR="00C11494" w:rsidRDefault="00C11494" w:rsidP="006A327B">
      <w:pPr>
        <w:jc w:val="both"/>
        <w:rPr>
          <w:rFonts w:ascii="Arial" w:hAnsi="Arial" w:cs="Arial"/>
        </w:rPr>
      </w:pPr>
    </w:p>
    <w:p w:rsidR="00C11494" w:rsidRDefault="00C11494" w:rsidP="006A32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visibilidade</w:t>
      </w:r>
      <w:r w:rsidR="007A17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A1767">
        <w:rPr>
          <w:rFonts w:ascii="Arial" w:hAnsi="Arial" w:cs="Arial"/>
        </w:rPr>
        <w:t xml:space="preserve">e a presença física do conselho, </w:t>
      </w:r>
      <w:r>
        <w:rPr>
          <w:rFonts w:ascii="Arial" w:hAnsi="Arial" w:cs="Arial"/>
        </w:rPr>
        <w:t>que o projeto CAU nas Escolas tem no meio acadêmico com os f</w:t>
      </w:r>
      <w:r w:rsidR="00116FC1">
        <w:rPr>
          <w:rFonts w:ascii="Arial" w:hAnsi="Arial" w:cs="Arial"/>
        </w:rPr>
        <w:t>uturos profissionais e docentes;</w:t>
      </w:r>
    </w:p>
    <w:p w:rsidR="00116FC1" w:rsidRDefault="00116FC1" w:rsidP="006A327B">
      <w:pPr>
        <w:jc w:val="both"/>
        <w:rPr>
          <w:rFonts w:ascii="Arial" w:hAnsi="Arial" w:cs="Arial"/>
        </w:rPr>
      </w:pPr>
    </w:p>
    <w:p w:rsidR="00116FC1" w:rsidRDefault="00116FC1" w:rsidP="006A32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debate e a disponibilidade demonstrada pelas comissões em participar do CAU nas Escolas 2020 na 98ª Reunião Plenária do CAU/SC;</w:t>
      </w:r>
      <w:bookmarkStart w:id="0" w:name="_GoBack"/>
      <w:bookmarkEnd w:id="0"/>
    </w:p>
    <w:p w:rsidR="00C11494" w:rsidRDefault="00C11494" w:rsidP="006A327B">
      <w:pPr>
        <w:jc w:val="both"/>
        <w:rPr>
          <w:rFonts w:ascii="Arial" w:hAnsi="Arial" w:cs="Arial"/>
        </w:rPr>
      </w:pPr>
    </w:p>
    <w:p w:rsidR="00116FC1" w:rsidRPr="00116FC1" w:rsidRDefault="00116FC1" w:rsidP="006A327B">
      <w:pPr>
        <w:jc w:val="both"/>
        <w:rPr>
          <w:rFonts w:ascii="Arial" w:hAnsi="Arial" w:cs="Arial"/>
        </w:rPr>
      </w:pPr>
      <w:r w:rsidRPr="00116FC1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116FC1" w:rsidRDefault="00116FC1" w:rsidP="00C11494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334AD" w:rsidRDefault="00D334AD" w:rsidP="00F35EFD">
      <w:pPr>
        <w:jc w:val="both"/>
        <w:rPr>
          <w:rFonts w:ascii="Arial" w:hAnsi="Arial" w:cs="Arial"/>
          <w:b/>
        </w:rPr>
      </w:pPr>
    </w:p>
    <w:p w:rsidR="00C11494" w:rsidRDefault="00E71EA1" w:rsidP="002958B5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C11494">
        <w:rPr>
          <w:rFonts w:ascii="Arial" w:hAnsi="Arial" w:cs="Arial"/>
        </w:rPr>
        <w:t xml:space="preserve">Por </w:t>
      </w:r>
      <w:r w:rsidR="00116FC1">
        <w:rPr>
          <w:rFonts w:ascii="Arial" w:hAnsi="Arial" w:cs="Arial"/>
        </w:rPr>
        <w:t>encaminhar o calendário de execução do CAU nas Escolas 2020</w:t>
      </w:r>
      <w:r w:rsidR="006A327B">
        <w:rPr>
          <w:rFonts w:ascii="Arial" w:hAnsi="Arial" w:cs="Arial"/>
        </w:rPr>
        <w:t xml:space="preserve"> (abril, maio e novembro)</w:t>
      </w:r>
      <w:r w:rsidR="00116FC1">
        <w:rPr>
          <w:rFonts w:ascii="Arial" w:hAnsi="Arial" w:cs="Arial"/>
        </w:rPr>
        <w:t xml:space="preserve">, bem como os procedimentos de realização do projeto </w:t>
      </w:r>
      <w:r w:rsidR="00116FC1">
        <w:rPr>
          <w:rFonts w:ascii="Arial" w:hAnsi="Arial" w:cs="Arial"/>
        </w:rPr>
        <w:t>às comissões</w:t>
      </w:r>
      <w:r w:rsidR="00116FC1">
        <w:rPr>
          <w:rFonts w:ascii="Arial" w:hAnsi="Arial" w:cs="Arial"/>
        </w:rPr>
        <w:t xml:space="preserve"> </w:t>
      </w:r>
      <w:r w:rsidR="00C11494">
        <w:rPr>
          <w:rFonts w:ascii="Arial" w:hAnsi="Arial" w:cs="Arial"/>
        </w:rPr>
        <w:t xml:space="preserve">CED/SC, CATHIS/SC e CPUA/SC que </w:t>
      </w:r>
      <w:r w:rsidR="00116FC1">
        <w:rPr>
          <w:rFonts w:ascii="Arial" w:hAnsi="Arial" w:cs="Arial"/>
        </w:rPr>
        <w:t>manifestaram interesse em participar</w:t>
      </w:r>
      <w:r w:rsidR="006A327B">
        <w:rPr>
          <w:rFonts w:ascii="Arial" w:hAnsi="Arial" w:cs="Arial"/>
        </w:rPr>
        <w:t>;</w:t>
      </w:r>
    </w:p>
    <w:p w:rsidR="006A327B" w:rsidRDefault="006A327B" w:rsidP="002958B5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90F8A" w:rsidRDefault="00E71EA1" w:rsidP="00190F8A">
      <w:pPr>
        <w:jc w:val="both"/>
        <w:rPr>
          <w:rFonts w:ascii="Arial" w:hAnsi="Arial" w:cs="Arial"/>
        </w:rPr>
      </w:pPr>
      <w:r w:rsidRPr="00E71EA1">
        <w:rPr>
          <w:rFonts w:ascii="Arial" w:hAnsi="Arial" w:cs="Arial"/>
        </w:rPr>
        <w:t xml:space="preserve">Com </w:t>
      </w:r>
      <w:r w:rsidR="006A327B">
        <w:rPr>
          <w:rFonts w:ascii="Arial" w:hAnsi="Arial" w:cs="Arial"/>
        </w:rPr>
        <w:t>2</w:t>
      </w:r>
      <w:r w:rsidRPr="00E71EA1">
        <w:rPr>
          <w:rFonts w:ascii="Arial" w:hAnsi="Arial" w:cs="Arial"/>
        </w:rPr>
        <w:t xml:space="preserve"> votos favoráveis d</w:t>
      </w:r>
      <w:r w:rsidR="006A327B">
        <w:rPr>
          <w:rFonts w:ascii="Arial" w:hAnsi="Arial" w:cs="Arial"/>
        </w:rPr>
        <w:t>as</w:t>
      </w:r>
      <w:r w:rsidRPr="00E71EA1">
        <w:rPr>
          <w:rFonts w:ascii="Arial" w:hAnsi="Arial" w:cs="Arial"/>
        </w:rPr>
        <w:t xml:space="preserve"> conselheir</w:t>
      </w:r>
      <w:r w:rsidR="006A327B">
        <w:rPr>
          <w:rFonts w:ascii="Arial" w:hAnsi="Arial" w:cs="Arial"/>
        </w:rPr>
        <w:t>a</w:t>
      </w:r>
      <w:r w:rsidRPr="00E71EA1">
        <w:rPr>
          <w:rFonts w:ascii="Arial" w:hAnsi="Arial" w:cs="Arial"/>
        </w:rPr>
        <w:t>s</w:t>
      </w:r>
      <w:r w:rsidR="006A327B">
        <w:rPr>
          <w:rFonts w:ascii="Arial" w:hAnsi="Arial" w:cs="Arial"/>
        </w:rPr>
        <w:t xml:space="preserve"> Gabriela Morais Pereira e </w:t>
      </w:r>
      <w:r w:rsidR="00C11494">
        <w:rPr>
          <w:rFonts w:ascii="Arial" w:hAnsi="Arial" w:cs="Arial"/>
        </w:rPr>
        <w:t>Jaqueline Andrade</w:t>
      </w:r>
      <w:r w:rsidR="006A327B">
        <w:rPr>
          <w:rFonts w:ascii="Arial" w:hAnsi="Arial" w:cs="Arial"/>
        </w:rPr>
        <w:t>.</w:t>
      </w:r>
    </w:p>
    <w:p w:rsidR="006A327B" w:rsidRDefault="006A327B" w:rsidP="00190F8A">
      <w:pPr>
        <w:jc w:val="both"/>
        <w:rPr>
          <w:rFonts w:ascii="Arial" w:hAnsi="Arial" w:cs="Arial"/>
        </w:rPr>
      </w:pPr>
    </w:p>
    <w:p w:rsidR="00190F8A" w:rsidRDefault="00190F8A" w:rsidP="00190F8A">
      <w:pPr>
        <w:jc w:val="both"/>
        <w:rPr>
          <w:rFonts w:ascii="Arial" w:hAnsi="Arial" w:cs="Arial"/>
        </w:rPr>
      </w:pPr>
    </w:p>
    <w:p w:rsidR="00F35EFD" w:rsidRDefault="00F35EFD" w:rsidP="00190F8A">
      <w:pPr>
        <w:jc w:val="right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6A327B">
        <w:rPr>
          <w:rFonts w:ascii="Arial" w:hAnsi="Arial" w:cs="Arial"/>
        </w:rPr>
        <w:t>09</w:t>
      </w:r>
      <w:r w:rsidRPr="00BE5F44">
        <w:rPr>
          <w:rFonts w:ascii="Arial" w:hAnsi="Arial" w:cs="Arial"/>
        </w:rPr>
        <w:t xml:space="preserve"> de </w:t>
      </w:r>
      <w:r w:rsidR="006A327B">
        <w:rPr>
          <w:rFonts w:ascii="Arial" w:hAnsi="Arial" w:cs="Arial"/>
        </w:rPr>
        <w:t>dezembro</w:t>
      </w:r>
      <w:r w:rsidRPr="00BE5F4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5A785D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A327B" w:rsidRDefault="006A327B" w:rsidP="00F35EFD">
      <w:pPr>
        <w:jc w:val="both"/>
        <w:rPr>
          <w:rFonts w:ascii="Arial" w:hAnsi="Arial" w:cs="Arial"/>
        </w:rPr>
      </w:pPr>
    </w:p>
    <w:p w:rsidR="006A327B" w:rsidRDefault="006A327B" w:rsidP="00F35EFD">
      <w:pPr>
        <w:jc w:val="both"/>
        <w:rPr>
          <w:rFonts w:ascii="Arial" w:hAnsi="Arial" w:cs="Arial"/>
        </w:rPr>
      </w:pPr>
    </w:p>
    <w:p w:rsidR="00333C4F" w:rsidRDefault="006A327B" w:rsidP="00333C4F">
      <w:pPr>
        <w:tabs>
          <w:tab w:val="left" w:pos="4962"/>
        </w:tabs>
        <w:jc w:val="both"/>
        <w:rPr>
          <w:rFonts w:ascii="Arial" w:hAnsi="Arial" w:cs="Arial"/>
        </w:rPr>
      </w:pPr>
      <w:r w:rsidRPr="006A327B">
        <w:rPr>
          <w:rFonts w:ascii="Arial" w:hAnsi="Arial" w:cs="Arial"/>
          <w:b/>
        </w:rPr>
        <w:t>GABRIELA MORAIS PEREIRA</w:t>
      </w:r>
      <w:r w:rsidR="00333C4F" w:rsidRPr="006A327B">
        <w:rPr>
          <w:rFonts w:ascii="Arial" w:hAnsi="Arial" w:cs="Arial"/>
          <w:b/>
        </w:rPr>
        <w:tab/>
      </w:r>
      <w:r w:rsidR="00333C4F" w:rsidRPr="00FD62D6">
        <w:rPr>
          <w:rFonts w:ascii="Arial" w:hAnsi="Arial" w:cs="Arial"/>
          <w:u w:val="single"/>
        </w:rPr>
        <w:t>___________________________</w:t>
      </w:r>
    </w:p>
    <w:p w:rsidR="00333C4F" w:rsidRDefault="006A327B" w:rsidP="005A785D">
      <w:pPr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Coordenadora </w:t>
      </w:r>
    </w:p>
    <w:p w:rsidR="00333C4F" w:rsidRDefault="00333C4F" w:rsidP="005A785D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6A327B" w:rsidRDefault="006A327B" w:rsidP="006A327B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Pr="00190F8A">
        <w:rPr>
          <w:rFonts w:ascii="Arial" w:hAnsi="Arial" w:cs="Arial"/>
          <w:b/>
        </w:rPr>
        <w:tab/>
      </w:r>
      <w:r w:rsidRPr="00FD62D6">
        <w:rPr>
          <w:rFonts w:ascii="Arial" w:hAnsi="Arial" w:cs="Arial"/>
          <w:u w:val="single"/>
        </w:rPr>
        <w:t>___________________________</w:t>
      </w:r>
    </w:p>
    <w:p w:rsidR="006A327B" w:rsidRDefault="006A327B" w:rsidP="006A327B">
      <w:pPr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Coordenadora Adjunto</w:t>
      </w:r>
    </w:p>
    <w:p w:rsidR="005A785D" w:rsidRPr="00E1064A" w:rsidRDefault="005A785D" w:rsidP="005A785D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</w:p>
    <w:sectPr w:rsidR="00F35EFD" w:rsidSect="00FD62D6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A73" w:rsidRDefault="00F50A73" w:rsidP="00480328">
      <w:r>
        <w:separator/>
      </w:r>
    </w:p>
  </w:endnote>
  <w:endnote w:type="continuationSeparator" w:id="0">
    <w:p w:rsidR="00F50A73" w:rsidRDefault="00F50A7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A73" w:rsidRDefault="00F50A73" w:rsidP="00480328">
      <w:r>
        <w:separator/>
      </w:r>
    </w:p>
  </w:footnote>
  <w:footnote w:type="continuationSeparator" w:id="0">
    <w:p w:rsidR="00F50A73" w:rsidRDefault="00F50A7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858DB"/>
    <w:rsid w:val="00097731"/>
    <w:rsid w:val="000C2CD9"/>
    <w:rsid w:val="000E1EA5"/>
    <w:rsid w:val="000E6DF2"/>
    <w:rsid w:val="000F559C"/>
    <w:rsid w:val="00116FC1"/>
    <w:rsid w:val="001379DF"/>
    <w:rsid w:val="00143CB8"/>
    <w:rsid w:val="001848AD"/>
    <w:rsid w:val="00190120"/>
    <w:rsid w:val="00190F8A"/>
    <w:rsid w:val="00224F00"/>
    <w:rsid w:val="0024303B"/>
    <w:rsid w:val="002958B5"/>
    <w:rsid w:val="002E7E08"/>
    <w:rsid w:val="00333C4F"/>
    <w:rsid w:val="003350AC"/>
    <w:rsid w:val="003B4522"/>
    <w:rsid w:val="004172E1"/>
    <w:rsid w:val="00425319"/>
    <w:rsid w:val="00480328"/>
    <w:rsid w:val="00510668"/>
    <w:rsid w:val="005373F9"/>
    <w:rsid w:val="00561A66"/>
    <w:rsid w:val="00586BCC"/>
    <w:rsid w:val="005A785D"/>
    <w:rsid w:val="005F4DCE"/>
    <w:rsid w:val="0061625B"/>
    <w:rsid w:val="006A327B"/>
    <w:rsid w:val="007271ED"/>
    <w:rsid w:val="007350BC"/>
    <w:rsid w:val="0074184B"/>
    <w:rsid w:val="00767AE8"/>
    <w:rsid w:val="007A1767"/>
    <w:rsid w:val="007B14D6"/>
    <w:rsid w:val="007E0D6B"/>
    <w:rsid w:val="008348F1"/>
    <w:rsid w:val="0084466D"/>
    <w:rsid w:val="00913694"/>
    <w:rsid w:val="00952B80"/>
    <w:rsid w:val="009716F1"/>
    <w:rsid w:val="00991C98"/>
    <w:rsid w:val="009972B4"/>
    <w:rsid w:val="009A1D05"/>
    <w:rsid w:val="009A2B8E"/>
    <w:rsid w:val="009C6139"/>
    <w:rsid w:val="009D0393"/>
    <w:rsid w:val="009F0997"/>
    <w:rsid w:val="00AC1F0B"/>
    <w:rsid w:val="00AF6D81"/>
    <w:rsid w:val="00BE1907"/>
    <w:rsid w:val="00BE5F44"/>
    <w:rsid w:val="00BF546C"/>
    <w:rsid w:val="00C11494"/>
    <w:rsid w:val="00C13A64"/>
    <w:rsid w:val="00C278E8"/>
    <w:rsid w:val="00C27E1C"/>
    <w:rsid w:val="00C930D5"/>
    <w:rsid w:val="00C9364D"/>
    <w:rsid w:val="00CA6BED"/>
    <w:rsid w:val="00CA773C"/>
    <w:rsid w:val="00D334AD"/>
    <w:rsid w:val="00D365A4"/>
    <w:rsid w:val="00D40727"/>
    <w:rsid w:val="00E1064A"/>
    <w:rsid w:val="00E14245"/>
    <w:rsid w:val="00E24E98"/>
    <w:rsid w:val="00E71EA1"/>
    <w:rsid w:val="00E761A5"/>
    <w:rsid w:val="00ED44CD"/>
    <w:rsid w:val="00F35EFD"/>
    <w:rsid w:val="00F50A73"/>
    <w:rsid w:val="00F73494"/>
    <w:rsid w:val="00F86DFD"/>
    <w:rsid w:val="00FD62D6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5EA82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D3B8-B0D2-458B-9092-C9F6020C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3</cp:revision>
  <cp:lastPrinted>2019-12-09T13:49:00Z</cp:lastPrinted>
  <dcterms:created xsi:type="dcterms:W3CDTF">2019-12-09T13:32:00Z</dcterms:created>
  <dcterms:modified xsi:type="dcterms:W3CDTF">2019-12-09T13:49:00Z</dcterms:modified>
</cp:coreProperties>
</file>